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Spec="center" w:tblpY="916"/>
        <w:tblW w:w="0" w:type="auto"/>
        <w:tblLook w:val="04A0"/>
      </w:tblPr>
      <w:tblGrid>
        <w:gridCol w:w="3119"/>
        <w:gridCol w:w="2835"/>
        <w:gridCol w:w="1701"/>
        <w:gridCol w:w="2976"/>
        <w:gridCol w:w="2977"/>
      </w:tblGrid>
      <w:tr w:rsidR="00396792" w:rsidTr="00177AE8">
        <w:trPr>
          <w:trHeight w:val="2393"/>
        </w:trPr>
        <w:tc>
          <w:tcPr>
            <w:tcW w:w="311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dotDash" w:sz="4" w:space="0" w:color="auto"/>
            </w:tcBorders>
          </w:tcPr>
          <w:p w:rsidR="00396792" w:rsidRDefault="00482122" w:rsidP="00177AE8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-18.4pt;margin-top:-39.35pt;width:112.4pt;height:36.5pt;z-index:251763712;mso-width-relative:margin;mso-height-relative:margin" strokecolor="white [3212]">
                  <v:textbox style="mso-next-textbox:#_x0000_s1066">
                    <w:txbxContent>
                      <w:p w:rsidR="00E00293" w:rsidRPr="00E00293" w:rsidRDefault="00E00293" w:rsidP="00E00293">
                        <w:pPr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跳长绳场地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8" type="#_x0000_t202" style="position:absolute;left:0;text-align:left;margin-left:-1.55pt;margin-top:61.45pt;width:33.95pt;height:68.8pt;z-index:251755520;mso-position-horizontal-relative:text;mso-position-vertical-relative:text;mso-width-relative:margin;mso-height-relative:margin" strokecolor="white [3212]">
                  <v:textbox style="mso-next-textbox:#_x0000_s1058">
                    <w:txbxContent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第</w:t>
                        </w:r>
                      </w:p>
                      <w:p w:rsidR="00E00293" w:rsidRDefault="002A4648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四</w:t>
                        </w:r>
                      </w:p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组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4" type="#_x0000_t202" style="position:absolute;left:0;text-align:left;margin-left:63.35pt;margin-top:-63.2pt;width:572.8pt;height:45.15pt;z-index:251752448;mso-width-relative:margin;mso-height-relative:margin" strokecolor="white [3212]">
                  <v:textbox>
                    <w:txbxContent>
                      <w:p w:rsidR="00726C91" w:rsidRPr="00726C91" w:rsidRDefault="00E00293" w:rsidP="00726C91">
                        <w:pPr>
                          <w:jc w:val="center"/>
                          <w:rPr>
                            <w:rFonts w:ascii="黑体" w:eastAsia="黑体"/>
                            <w:sz w:val="44"/>
                            <w:szCs w:val="44"/>
                          </w:rPr>
                        </w:pPr>
                        <w:r>
                          <w:rPr>
                            <w:rFonts w:ascii="黑体" w:eastAsia="黑体" w:hint="eastAsia"/>
                            <w:sz w:val="44"/>
                            <w:szCs w:val="44"/>
                          </w:rPr>
                          <w:t>2015年</w:t>
                        </w:r>
                        <w:r w:rsidR="00726C91" w:rsidRPr="00726C91">
                          <w:rPr>
                            <w:rFonts w:ascii="黑体" w:eastAsia="黑体" w:hint="eastAsia"/>
                            <w:sz w:val="44"/>
                            <w:szCs w:val="44"/>
                          </w:rPr>
                          <w:t>教工运动会</w:t>
                        </w:r>
                        <w:r w:rsidR="00726C91">
                          <w:rPr>
                            <w:rFonts w:ascii="黑体" w:eastAsia="黑体" w:hint="eastAsia"/>
                            <w:sz w:val="44"/>
                            <w:szCs w:val="44"/>
                          </w:rPr>
                          <w:t>跳</w:t>
                        </w:r>
                        <w:r w:rsidR="00726C91" w:rsidRPr="00726C91">
                          <w:rPr>
                            <w:rFonts w:ascii="黑体" w:eastAsia="黑体" w:hint="eastAsia"/>
                            <w:sz w:val="44"/>
                            <w:szCs w:val="44"/>
                          </w:rPr>
                          <w:t>长绳、定点</w:t>
                        </w:r>
                        <w:proofErr w:type="gramStart"/>
                        <w:r w:rsidR="00726C91" w:rsidRPr="00726C91">
                          <w:rPr>
                            <w:rFonts w:ascii="黑体" w:eastAsia="黑体" w:hint="eastAsia"/>
                            <w:sz w:val="44"/>
                            <w:szCs w:val="44"/>
                          </w:rPr>
                          <w:t>投蓝</w:t>
                        </w:r>
                        <w:proofErr w:type="gramEnd"/>
                        <w:r w:rsidR="00726C91" w:rsidRPr="00726C91">
                          <w:rPr>
                            <w:rFonts w:ascii="黑体" w:eastAsia="黑体" w:hint="eastAsia"/>
                            <w:sz w:val="44"/>
                            <w:szCs w:val="44"/>
                          </w:rPr>
                          <w:t>场地示意图</w:t>
                        </w:r>
                      </w:p>
                    </w:txbxContent>
                  </v:textbox>
                </v:shape>
              </w:pict>
            </w:r>
            <w:r w:rsidR="00396792">
              <w:rPr>
                <w:rFonts w:hint="eastAsia"/>
                <w:noProof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541564</wp:posOffset>
                  </wp:positionH>
                  <wp:positionV relativeFrom="paragraph">
                    <wp:posOffset>3212383</wp:posOffset>
                  </wp:positionV>
                  <wp:extent cx="2724150" cy="1733797"/>
                  <wp:effectExtent l="19050" t="0" r="0" b="0"/>
                  <wp:wrapNone/>
                  <wp:docPr id="83" name="图片 5" descr="C:\Documents and Settings\Administrator\桌面\200931619434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istrator\桌面\200931619434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733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96792">
              <w:rPr>
                <w:rFonts w:hint="eastAsia"/>
                <w:noProof/>
              </w:rPr>
              <w:drawing>
                <wp:anchor distT="0" distB="0" distL="114300" distR="114300" simplePos="0" relativeHeight="251729920" behindDoc="1" locked="0" layoutInCell="1" allowOverlap="1">
                  <wp:simplePos x="0" y="0"/>
                  <wp:positionH relativeFrom="column">
                    <wp:posOffset>541564</wp:posOffset>
                  </wp:positionH>
                  <wp:positionV relativeFrom="paragraph">
                    <wp:posOffset>1478585</wp:posOffset>
                  </wp:positionV>
                  <wp:extent cx="2724150" cy="1733798"/>
                  <wp:effectExtent l="19050" t="0" r="0" b="0"/>
                  <wp:wrapNone/>
                  <wp:docPr id="84" name="图片 5" descr="C:\Documents and Settings\Administrator\桌面\200931619434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istrator\桌面\200931619434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733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96792">
              <w:rPr>
                <w:rFonts w:hint="eastAsia"/>
                <w:noProof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541564</wp:posOffset>
                  </wp:positionH>
                  <wp:positionV relativeFrom="paragraph">
                    <wp:posOffset>-255212</wp:posOffset>
                  </wp:positionV>
                  <wp:extent cx="2724150" cy="1733797"/>
                  <wp:effectExtent l="19050" t="0" r="0" b="0"/>
                  <wp:wrapNone/>
                  <wp:docPr id="85" name="图片 5" descr="C:\Documents and Settings\Administrator\桌面\200931619434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istrator\桌面\200931619434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733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Merge w:val="restart"/>
            <w:tcBorders>
              <w:top w:val="single" w:sz="4" w:space="0" w:color="FFFFFF" w:themeColor="background1"/>
              <w:left w:val="dotDash" w:sz="4" w:space="0" w:color="auto"/>
            </w:tcBorders>
          </w:tcPr>
          <w:p w:rsidR="00396792" w:rsidRDefault="00482122" w:rsidP="00177AE8">
            <w:r>
              <w:rPr>
                <w:noProof/>
              </w:rPr>
              <w:pict>
                <v:shape id="_x0000_s1056" type="#_x0000_t202" style="position:absolute;left:0;text-align:left;margin-left:100.2pt;margin-top:61.45pt;width:33.95pt;height:68.8pt;z-index:251753472;mso-position-horizontal-relative:text;mso-position-vertical-relative:text;mso-width-relative:margin;mso-height-relative:margin" strokecolor="white [3212]">
                  <v:textbox style="mso-next-textbox:#_x0000_s1056">
                    <w:txbxContent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第</w:t>
                        </w:r>
                      </w:p>
                      <w:p w:rsidR="00E00293" w:rsidRDefault="002A4648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三</w:t>
                        </w:r>
                      </w:p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  <w:vMerge w:val="restart"/>
            <w:tcBorders>
              <w:top w:val="single" w:sz="4" w:space="0" w:color="FFFFFF" w:themeColor="background1"/>
            </w:tcBorders>
          </w:tcPr>
          <w:p w:rsidR="00396792" w:rsidRDefault="00482122" w:rsidP="00177AE8">
            <w:r>
              <w:rPr>
                <w:noProof/>
              </w:rPr>
              <w:pict>
                <v:shape id="_x0000_s1052" type="#_x0000_t202" style="position:absolute;left:0;text-align:left;margin-left:48.85pt;margin-top:374.25pt;width:29.45pt;height:29pt;z-index:251749376;mso-position-horizontal-relative:text;mso-position-vertical-relative:text;mso-width-relative:margin;mso-height-relative:margin" strokecolor="white [3212]">
                  <v:textbox style="mso-next-textbox:#_x0000_s1052" inset=".5mm,0,.5mm,0">
                    <w:txbxContent>
                      <w:p w:rsidR="00726C91" w:rsidRPr="002A4648" w:rsidRDefault="00726C91" w:rsidP="00726C91">
                        <w:pPr>
                          <w:spacing w:line="540" w:lineRule="exact"/>
                          <w:rPr>
                            <w:sz w:val="36"/>
                            <w:szCs w:val="36"/>
                          </w:rPr>
                        </w:pPr>
                        <w:r w:rsidRPr="002A4648">
                          <w:rPr>
                            <w:rFonts w:hint="eastAsia"/>
                            <w:sz w:val="36"/>
                            <w:szCs w:val="36"/>
                          </w:rPr>
                          <w:t>北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0" type="#_x0000_t32" style="position:absolute;left:0;text-align:left;margin-left:15.05pt;margin-top:406.1pt;width:49.75pt;height:.05pt;z-index:2517473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51" type="#_x0000_t32" style="position:absolute;left:0;text-align:left;margin-left:39.3pt;margin-top:382.85pt;width:.05pt;height:48pt;z-index:2517483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8" type="#_x0000_t202" style="position:absolute;left:0;text-align:left;margin-left:15.05pt;margin-top:2.3pt;width:43.3pt;height:348.85pt;z-index:251735040;mso-position-horizontal-relative:text;mso-position-vertical-relative:text;mso-width-relative:margin;mso-height-relative:margin" strokecolor="white [3212]">
                  <v:textbox style="mso-next-textbox:#_x0000_s1038">
                    <w:txbxContent>
                      <w:p w:rsidR="00396792" w:rsidRPr="00396792" w:rsidRDefault="00396792">
                        <w:pPr>
                          <w:rPr>
                            <w:sz w:val="52"/>
                            <w:szCs w:val="52"/>
                          </w:rPr>
                        </w:pPr>
                        <w:r w:rsidRPr="00396792">
                          <w:rPr>
                            <w:rFonts w:hint="eastAsia"/>
                            <w:sz w:val="52"/>
                            <w:szCs w:val="52"/>
                          </w:rPr>
                          <w:t>通</w:t>
                        </w:r>
                      </w:p>
                      <w:p w:rsidR="00396792" w:rsidRPr="00396792" w:rsidRDefault="00396792">
                        <w:pPr>
                          <w:rPr>
                            <w:sz w:val="52"/>
                            <w:szCs w:val="52"/>
                          </w:rPr>
                        </w:pPr>
                        <w:r w:rsidRPr="00396792">
                          <w:rPr>
                            <w:rFonts w:hint="eastAsia"/>
                            <w:sz w:val="52"/>
                            <w:szCs w:val="52"/>
                          </w:rPr>
                          <w:t>往</w:t>
                        </w:r>
                      </w:p>
                      <w:p w:rsidR="00396792" w:rsidRPr="00396792" w:rsidRDefault="00396792">
                        <w:pPr>
                          <w:rPr>
                            <w:sz w:val="52"/>
                            <w:szCs w:val="52"/>
                          </w:rPr>
                        </w:pPr>
                        <w:r w:rsidRPr="00396792">
                          <w:rPr>
                            <w:rFonts w:hint="eastAsia"/>
                            <w:sz w:val="52"/>
                            <w:szCs w:val="52"/>
                          </w:rPr>
                          <w:t>东</w:t>
                        </w:r>
                      </w:p>
                      <w:p w:rsidR="00396792" w:rsidRPr="00396792" w:rsidRDefault="00396792">
                        <w:pPr>
                          <w:rPr>
                            <w:sz w:val="52"/>
                            <w:szCs w:val="52"/>
                          </w:rPr>
                        </w:pPr>
                        <w:r w:rsidRPr="00396792">
                          <w:rPr>
                            <w:rFonts w:hint="eastAsia"/>
                            <w:sz w:val="52"/>
                            <w:szCs w:val="52"/>
                          </w:rPr>
                          <w:t>操</w:t>
                        </w:r>
                      </w:p>
                      <w:p w:rsidR="00396792" w:rsidRPr="00396792" w:rsidRDefault="00396792">
                        <w:pPr>
                          <w:rPr>
                            <w:sz w:val="52"/>
                            <w:szCs w:val="52"/>
                          </w:rPr>
                        </w:pPr>
                        <w:r w:rsidRPr="00396792">
                          <w:rPr>
                            <w:rFonts w:hint="eastAsia"/>
                            <w:sz w:val="52"/>
                            <w:szCs w:val="52"/>
                          </w:rPr>
                          <w:t>场</w:t>
                        </w:r>
                      </w:p>
                      <w:p w:rsidR="00396792" w:rsidRPr="00396792" w:rsidRDefault="00396792">
                        <w:pPr>
                          <w:rPr>
                            <w:sz w:val="52"/>
                            <w:szCs w:val="52"/>
                          </w:rPr>
                        </w:pPr>
                        <w:r w:rsidRPr="00396792">
                          <w:rPr>
                            <w:rFonts w:hint="eastAsia"/>
                            <w:sz w:val="52"/>
                            <w:szCs w:val="52"/>
                          </w:rPr>
                          <w:t>道</w:t>
                        </w:r>
                      </w:p>
                      <w:p w:rsidR="00396792" w:rsidRPr="00396792" w:rsidRDefault="00396792">
                        <w:pPr>
                          <w:rPr>
                            <w:sz w:val="52"/>
                            <w:szCs w:val="52"/>
                          </w:rPr>
                        </w:pPr>
                        <w:r w:rsidRPr="00396792">
                          <w:rPr>
                            <w:rFonts w:hint="eastAsia"/>
                            <w:sz w:val="52"/>
                            <w:szCs w:val="52"/>
                          </w:rPr>
                          <w:t>路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bottom w:val="dotDash" w:sz="4" w:space="0" w:color="auto"/>
              <w:right w:val="dotDash" w:sz="4" w:space="0" w:color="auto"/>
            </w:tcBorders>
          </w:tcPr>
          <w:p w:rsidR="00396792" w:rsidRDefault="00482122" w:rsidP="00177AE8">
            <w:r>
              <w:rPr>
                <w:noProof/>
              </w:rPr>
              <w:pict>
                <v:shape id="_x0000_s1063" type="#_x0000_t202" style="position:absolute;left:0;text-align:left;margin-left:7.6pt;margin-top:18.45pt;width:33.95pt;height:68.8pt;z-index:251760640;mso-position-horizontal-relative:text;mso-position-vertical-relative:text;mso-width-relative:margin;mso-height-relative:margin" strokecolor="white [3212]">
                  <v:textbox style="mso-next-textbox:#_x0000_s1063">
                    <w:txbxContent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第</w:t>
                        </w:r>
                      </w:p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五</w:t>
                        </w:r>
                      </w:p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组</w:t>
                        </w:r>
                      </w:p>
                    </w:txbxContent>
                  </v:textbox>
                </v:shape>
              </w:pict>
            </w:r>
            <w:r w:rsidR="00396792">
              <w:rPr>
                <w:rFonts w:hint="eastAsia"/>
                <w:noProof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580778</wp:posOffset>
                  </wp:positionH>
                  <wp:positionV relativeFrom="paragraph">
                    <wp:posOffset>3402388</wp:posOffset>
                  </wp:positionV>
                  <wp:extent cx="2557895" cy="1436914"/>
                  <wp:effectExtent l="19050" t="0" r="0" b="0"/>
                  <wp:wrapNone/>
                  <wp:docPr id="86" name="图片 4" descr="C:\Documents and Settings\Administrator\桌面\09fa513d269759eedd750672b2fb43166d22df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istrator\桌面\09fa513d269759eedd750672b2fb43166d22df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895" cy="1436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96792">
              <w:rPr>
                <w:rFonts w:hint="eastAsia"/>
                <w:noProof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column">
                    <wp:posOffset>580778</wp:posOffset>
                  </wp:positionH>
                  <wp:positionV relativeFrom="paragraph">
                    <wp:posOffset>1668590</wp:posOffset>
                  </wp:positionV>
                  <wp:extent cx="2557895" cy="1436915"/>
                  <wp:effectExtent l="19050" t="0" r="0" b="0"/>
                  <wp:wrapNone/>
                  <wp:docPr id="87" name="图片 4" descr="C:\Documents and Settings\Administrator\桌面\09fa513d269759eedd750672b2fb43166d22df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istrator\桌面\09fa513d269759eedd750672b2fb43166d22df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895" cy="143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96792">
              <w:rPr>
                <w:rFonts w:hint="eastAsia"/>
                <w:noProof/>
              </w:rPr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column">
                    <wp:posOffset>580778</wp:posOffset>
                  </wp:positionH>
                  <wp:positionV relativeFrom="paragraph">
                    <wp:posOffset>-65207</wp:posOffset>
                  </wp:positionV>
                  <wp:extent cx="2557260" cy="1436914"/>
                  <wp:effectExtent l="19050" t="0" r="0" b="0"/>
                  <wp:wrapNone/>
                  <wp:docPr id="88" name="图片 4" descr="C:\Documents and Settings\Administrator\桌面\09fa513d269759eedd750672b2fb43166d22df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istrator\桌面\09fa513d269759eedd750672b2fb43166d22df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260" cy="1436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dotDash" w:sz="4" w:space="0" w:color="auto"/>
              <w:bottom w:val="dotDash" w:sz="4" w:space="0" w:color="auto"/>
              <w:right w:val="single" w:sz="4" w:space="0" w:color="FFFFFF" w:themeColor="background1"/>
            </w:tcBorders>
          </w:tcPr>
          <w:p w:rsidR="00396792" w:rsidRDefault="00482122" w:rsidP="00177AE8">
            <w:r>
              <w:rPr>
                <w:noProof/>
              </w:rPr>
              <w:pict>
                <v:shape id="_x0000_s1065" type="#_x0000_t202" style="position:absolute;left:0;text-align:left;margin-left:55.3pt;margin-top:-39.35pt;width:128.9pt;height:36.5pt;z-index:251762688;mso-position-horizontal-relative:text;mso-position-vertical-relative:text;mso-width-relative:margin;mso-height-relative:margin" strokecolor="white [3212]">
                  <v:textbox style="mso-next-textbox:#_x0000_s1065">
                    <w:txbxContent>
                      <w:p w:rsidR="00E00293" w:rsidRPr="00E00293" w:rsidRDefault="00E00293" w:rsidP="00E00293">
                        <w:pPr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定点</w:t>
                        </w:r>
                        <w:proofErr w:type="gramStart"/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投蓝</w:t>
                        </w:r>
                        <w:proofErr w:type="gramEnd"/>
                        <w:r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场地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type="#_x0000_t202" style="position:absolute;left:0;text-align:left;margin-left:104.95pt;margin-top:18.45pt;width:33.95pt;height:68.8pt;z-index:251761664;mso-position-horizontal-relative:text;mso-position-vertical-relative:text;mso-width-relative:margin;mso-height-relative:margin" strokecolor="white [3212]">
                  <v:textbox style="mso-next-textbox:#_x0000_s1064">
                    <w:txbxContent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第</w:t>
                        </w:r>
                      </w:p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六</w:t>
                        </w:r>
                      </w:p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组</w:t>
                        </w:r>
                      </w:p>
                    </w:txbxContent>
                  </v:textbox>
                </v:shape>
              </w:pict>
            </w:r>
          </w:p>
        </w:tc>
      </w:tr>
      <w:tr w:rsidR="00396792" w:rsidTr="00177AE8">
        <w:trPr>
          <w:trHeight w:val="1185"/>
        </w:trPr>
        <w:tc>
          <w:tcPr>
            <w:tcW w:w="3119" w:type="dxa"/>
            <w:vMerge/>
            <w:tcBorders>
              <w:left w:val="single" w:sz="4" w:space="0" w:color="FFFFFF" w:themeColor="background1"/>
              <w:bottom w:val="dotDash" w:sz="4" w:space="0" w:color="auto"/>
              <w:right w:val="dotDash" w:sz="4" w:space="0" w:color="auto"/>
            </w:tcBorders>
          </w:tcPr>
          <w:p w:rsidR="00396792" w:rsidRDefault="00396792" w:rsidP="00177AE8">
            <w:pPr>
              <w:rPr>
                <w:noProof/>
              </w:rPr>
            </w:pPr>
          </w:p>
        </w:tc>
        <w:tc>
          <w:tcPr>
            <w:tcW w:w="2835" w:type="dxa"/>
            <w:vMerge/>
            <w:tcBorders>
              <w:left w:val="dotDash" w:sz="4" w:space="0" w:color="auto"/>
              <w:bottom w:val="dotDash" w:sz="4" w:space="0" w:color="auto"/>
            </w:tcBorders>
          </w:tcPr>
          <w:p w:rsidR="00396792" w:rsidRDefault="00396792" w:rsidP="00177AE8"/>
        </w:tc>
        <w:tc>
          <w:tcPr>
            <w:tcW w:w="1701" w:type="dxa"/>
            <w:vMerge/>
            <w:tcBorders>
              <w:top w:val="single" w:sz="4" w:space="0" w:color="FFFFFF" w:themeColor="background1"/>
            </w:tcBorders>
          </w:tcPr>
          <w:p w:rsidR="00396792" w:rsidRDefault="00396792" w:rsidP="00177AE8">
            <w:pPr>
              <w:rPr>
                <w:noProof/>
              </w:rPr>
            </w:pPr>
          </w:p>
        </w:tc>
        <w:tc>
          <w:tcPr>
            <w:tcW w:w="2976" w:type="dxa"/>
            <w:vMerge w:val="restart"/>
            <w:tcBorders>
              <w:top w:val="dotDash" w:sz="4" w:space="0" w:color="auto"/>
              <w:right w:val="dotDash" w:sz="4" w:space="0" w:color="auto"/>
            </w:tcBorders>
          </w:tcPr>
          <w:p w:rsidR="00396792" w:rsidRDefault="00482122" w:rsidP="00177AE8">
            <w:pPr>
              <w:rPr>
                <w:noProof/>
              </w:rPr>
            </w:pPr>
            <w:r>
              <w:rPr>
                <w:noProof/>
              </w:rPr>
              <w:pict>
                <v:shape id="_x0000_s1061" type="#_x0000_t202" style="position:absolute;left:0;text-align:left;margin-left:7.6pt;margin-top:34.75pt;width:33.95pt;height:68.8pt;z-index:251758592;mso-position-horizontal-relative:text;mso-position-vertical-relative:text;mso-width-relative:margin;mso-height-relative:margin" strokecolor="white [3212]">
                  <v:textbox style="mso-next-textbox:#_x0000_s1061">
                    <w:txbxContent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第</w:t>
                        </w:r>
                      </w:p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三</w:t>
                        </w:r>
                      </w:p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77" w:type="dxa"/>
            <w:vMerge w:val="restart"/>
            <w:tcBorders>
              <w:top w:val="dotDash" w:sz="4" w:space="0" w:color="auto"/>
              <w:left w:val="dotDash" w:sz="4" w:space="0" w:color="auto"/>
              <w:right w:val="single" w:sz="4" w:space="0" w:color="FFFFFF" w:themeColor="background1"/>
            </w:tcBorders>
          </w:tcPr>
          <w:p w:rsidR="00396792" w:rsidRDefault="00482122" w:rsidP="00177AE8">
            <w:pPr>
              <w:rPr>
                <w:noProof/>
              </w:rPr>
            </w:pPr>
            <w:r>
              <w:rPr>
                <w:noProof/>
              </w:rPr>
              <w:pict>
                <v:shape id="_x0000_s1062" type="#_x0000_t202" style="position:absolute;left:0;text-align:left;margin-left:104.95pt;margin-top:29.35pt;width:33.95pt;height:68.8pt;z-index:251759616;mso-position-horizontal-relative:text;mso-position-vertical-relative:text;mso-width-relative:margin;mso-height-relative:margin" strokecolor="white [3212]">
                  <v:textbox style="mso-next-textbox:#_x0000_s1062">
                    <w:txbxContent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第</w:t>
                        </w:r>
                      </w:p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四</w:t>
                        </w:r>
                      </w:p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组</w:t>
                        </w:r>
                      </w:p>
                    </w:txbxContent>
                  </v:textbox>
                </v:shape>
              </w:pict>
            </w:r>
          </w:p>
        </w:tc>
      </w:tr>
      <w:tr w:rsidR="00396792" w:rsidTr="00177AE8">
        <w:trPr>
          <w:trHeight w:val="1515"/>
        </w:trPr>
        <w:tc>
          <w:tcPr>
            <w:tcW w:w="3119" w:type="dxa"/>
            <w:vMerge w:val="restart"/>
            <w:tcBorders>
              <w:top w:val="dotDash" w:sz="4" w:space="0" w:color="auto"/>
              <w:left w:val="single" w:sz="4" w:space="0" w:color="FFFFFF" w:themeColor="background1"/>
              <w:right w:val="dotDash" w:sz="4" w:space="0" w:color="auto"/>
            </w:tcBorders>
          </w:tcPr>
          <w:p w:rsidR="00396792" w:rsidRDefault="00482122" w:rsidP="00177AE8">
            <w:pPr>
              <w:rPr>
                <w:noProof/>
              </w:rPr>
            </w:pPr>
            <w:r>
              <w:rPr>
                <w:noProof/>
              </w:rPr>
              <w:pict>
                <v:shape id="_x0000_s1057" type="#_x0000_t202" style="position:absolute;left:0;text-align:left;margin-left:-.8pt;margin-top:68.15pt;width:33.95pt;height:68.8pt;z-index:251754496;mso-position-horizontal-relative:text;mso-position-vertical-relative:text;mso-width-relative:margin;mso-height-relative:margin" strokecolor="white [3212]">
                  <v:textbox style="mso-next-textbox:#_x0000_s1057">
                    <w:txbxContent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第</w:t>
                        </w:r>
                      </w:p>
                      <w:p w:rsidR="00E00293" w:rsidRPr="00E00293" w:rsidRDefault="002A4648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二</w:t>
                        </w:r>
                      </w:p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5" w:type="dxa"/>
            <w:vMerge w:val="restart"/>
            <w:tcBorders>
              <w:top w:val="dotDash" w:sz="4" w:space="0" w:color="auto"/>
              <w:left w:val="dotDash" w:sz="4" w:space="0" w:color="auto"/>
            </w:tcBorders>
          </w:tcPr>
          <w:p w:rsidR="00396792" w:rsidRDefault="00482122" w:rsidP="00177AE8">
            <w:r>
              <w:rPr>
                <w:noProof/>
              </w:rPr>
              <w:pict>
                <v:shape id="_x0000_s1043" type="#_x0000_t202" style="position:absolute;left:0;text-align:left;margin-left:100.2pt;margin-top:66.65pt;width:33.95pt;height:68.8pt;z-index:251740160;mso-position-horizontal-relative:text;mso-position-vertical-relative:text;mso-width-relative:margin;mso-height-relative:margin" strokecolor="white [3212]">
                  <v:textbox style="mso-next-textbox:#_x0000_s1043">
                    <w:txbxContent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第</w:t>
                        </w:r>
                      </w:p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一</w:t>
                        </w:r>
                      </w:p>
                      <w:p w:rsidR="00396792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  <w:vMerge/>
          </w:tcPr>
          <w:p w:rsidR="00396792" w:rsidRDefault="00396792" w:rsidP="00177AE8">
            <w:pPr>
              <w:rPr>
                <w:noProof/>
              </w:rPr>
            </w:pPr>
          </w:p>
        </w:tc>
        <w:tc>
          <w:tcPr>
            <w:tcW w:w="2976" w:type="dxa"/>
            <w:vMerge/>
            <w:tcBorders>
              <w:bottom w:val="dotDash" w:sz="4" w:space="0" w:color="auto"/>
              <w:right w:val="dotDash" w:sz="4" w:space="0" w:color="auto"/>
            </w:tcBorders>
          </w:tcPr>
          <w:p w:rsidR="00396792" w:rsidRDefault="00396792" w:rsidP="00177AE8">
            <w:pPr>
              <w:rPr>
                <w:noProof/>
              </w:rPr>
            </w:pPr>
          </w:p>
        </w:tc>
        <w:tc>
          <w:tcPr>
            <w:tcW w:w="2977" w:type="dxa"/>
            <w:vMerge/>
            <w:tcBorders>
              <w:left w:val="dotDash" w:sz="4" w:space="0" w:color="auto"/>
              <w:bottom w:val="dotDash" w:sz="4" w:space="0" w:color="auto"/>
              <w:right w:val="single" w:sz="4" w:space="0" w:color="FFFFFF" w:themeColor="background1"/>
            </w:tcBorders>
          </w:tcPr>
          <w:p w:rsidR="00396792" w:rsidRDefault="00396792" w:rsidP="00177AE8">
            <w:pPr>
              <w:rPr>
                <w:noProof/>
              </w:rPr>
            </w:pPr>
          </w:p>
        </w:tc>
      </w:tr>
      <w:tr w:rsidR="00396792" w:rsidTr="00177AE8">
        <w:trPr>
          <w:trHeight w:val="3067"/>
        </w:trPr>
        <w:tc>
          <w:tcPr>
            <w:tcW w:w="3119" w:type="dxa"/>
            <w:vMerge/>
            <w:tcBorders>
              <w:left w:val="single" w:sz="4" w:space="0" w:color="FFFFFF" w:themeColor="background1"/>
              <w:right w:val="dotDash" w:sz="4" w:space="0" w:color="auto"/>
            </w:tcBorders>
          </w:tcPr>
          <w:p w:rsidR="00396792" w:rsidRDefault="00396792" w:rsidP="00177AE8">
            <w:pPr>
              <w:rPr>
                <w:noProof/>
              </w:rPr>
            </w:pPr>
          </w:p>
        </w:tc>
        <w:tc>
          <w:tcPr>
            <w:tcW w:w="2835" w:type="dxa"/>
            <w:vMerge/>
            <w:tcBorders>
              <w:left w:val="dotDash" w:sz="4" w:space="0" w:color="auto"/>
            </w:tcBorders>
          </w:tcPr>
          <w:p w:rsidR="00396792" w:rsidRDefault="00396792" w:rsidP="00177AE8"/>
        </w:tc>
        <w:tc>
          <w:tcPr>
            <w:tcW w:w="1701" w:type="dxa"/>
            <w:vMerge/>
            <w:tcBorders>
              <w:bottom w:val="single" w:sz="4" w:space="0" w:color="FFFFFF" w:themeColor="background1"/>
            </w:tcBorders>
          </w:tcPr>
          <w:p w:rsidR="00396792" w:rsidRDefault="00396792" w:rsidP="00177AE8">
            <w:pPr>
              <w:rPr>
                <w:noProof/>
              </w:rPr>
            </w:pPr>
          </w:p>
        </w:tc>
        <w:tc>
          <w:tcPr>
            <w:tcW w:w="2976" w:type="dxa"/>
            <w:tcBorders>
              <w:top w:val="dotDash" w:sz="4" w:space="0" w:color="auto"/>
              <w:right w:val="dotDash" w:sz="4" w:space="0" w:color="auto"/>
            </w:tcBorders>
          </w:tcPr>
          <w:p w:rsidR="00396792" w:rsidRDefault="00482122" w:rsidP="00177AE8">
            <w:pPr>
              <w:rPr>
                <w:noProof/>
              </w:rPr>
            </w:pPr>
            <w:r>
              <w:rPr>
                <w:noProof/>
              </w:rPr>
              <w:pict>
                <v:shape id="_x0000_s1059" type="#_x0000_t202" style="position:absolute;left:0;text-align:left;margin-left:7.6pt;margin-top:44.9pt;width:33.95pt;height:68.8pt;z-index:251756544;mso-position-horizontal-relative:text;mso-position-vertical-relative:text;mso-width-relative:margin;mso-height-relative:margin" strokecolor="white [3212]">
                  <v:textbox style="mso-next-textbox:#_x0000_s1059">
                    <w:txbxContent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第</w:t>
                        </w:r>
                      </w:p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一</w:t>
                        </w:r>
                      </w:p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77" w:type="dxa"/>
            <w:tcBorders>
              <w:top w:val="dotDash" w:sz="4" w:space="0" w:color="auto"/>
              <w:left w:val="dotDash" w:sz="4" w:space="0" w:color="auto"/>
              <w:right w:val="single" w:sz="4" w:space="0" w:color="FFFFFF" w:themeColor="background1"/>
            </w:tcBorders>
          </w:tcPr>
          <w:p w:rsidR="00396792" w:rsidRDefault="00482122" w:rsidP="00177AE8">
            <w:pPr>
              <w:rPr>
                <w:noProof/>
              </w:rPr>
            </w:pPr>
            <w:r>
              <w:rPr>
                <w:noProof/>
              </w:rPr>
              <w:pict>
                <v:shape id="_x0000_s1060" type="#_x0000_t202" style="position:absolute;left:0;text-align:left;margin-left:104.95pt;margin-top:44.9pt;width:33.95pt;height:68.8pt;z-index:251757568;mso-position-horizontal-relative:text;mso-position-vertical-relative:text;mso-width-relative:margin;mso-height-relative:margin" strokecolor="white [3212]">
                  <v:textbox style="mso-next-textbox:#_x0000_s1060">
                    <w:txbxContent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第</w:t>
                        </w:r>
                      </w:p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二</w:t>
                        </w:r>
                      </w:p>
                      <w:p w:rsidR="00E00293" w:rsidRPr="00E00293" w:rsidRDefault="00E00293" w:rsidP="00E00293">
                        <w:pPr>
                          <w:spacing w:line="420" w:lineRule="exact"/>
                          <w:rPr>
                            <w:rFonts w:ascii="黑体" w:eastAsia="黑体"/>
                            <w:sz w:val="36"/>
                            <w:szCs w:val="36"/>
                          </w:rPr>
                        </w:pPr>
                        <w:r w:rsidRPr="00E00293">
                          <w:rPr>
                            <w:rFonts w:ascii="黑体" w:eastAsia="黑体" w:hint="eastAsia"/>
                            <w:sz w:val="36"/>
                            <w:szCs w:val="36"/>
                          </w:rPr>
                          <w:t>组</w:t>
                        </w:r>
                      </w:p>
                    </w:txbxContent>
                  </v:textbox>
                </v:shape>
              </w:pict>
            </w:r>
          </w:p>
        </w:tc>
      </w:tr>
      <w:tr w:rsidR="00561FC1" w:rsidTr="00177AE8">
        <w:trPr>
          <w:trHeight w:val="1018"/>
        </w:trPr>
        <w:tc>
          <w:tcPr>
            <w:tcW w:w="595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61FC1" w:rsidRDefault="00561FC1" w:rsidP="00177AE8"/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61FC1" w:rsidRDefault="00482122" w:rsidP="00177AE8">
            <w:r>
              <w:rPr>
                <w:noProof/>
              </w:rPr>
              <w:pict>
                <v:shape id="_x0000_s1053" type="#_x0000_t202" style="position:absolute;left:0;text-align:left;margin-left:12.3pt;margin-top:7.75pt;width:24.6pt;height:28.1pt;z-index:251750400;mso-position-horizontal-relative:text;mso-position-vertical-relative:text;mso-width-relative:margin;mso-height-relative:margin" strokecolor="white [3212]">
                  <v:textbox style="mso-next-textbox:#_x0000_s1053" inset=".5mm,0,.5mm,0">
                    <w:txbxContent>
                      <w:p w:rsidR="00726C91" w:rsidRPr="002A4648" w:rsidRDefault="002A4648" w:rsidP="00726C91">
                        <w:pPr>
                          <w:spacing w:line="540" w:lineRule="exact"/>
                          <w:rPr>
                            <w:sz w:val="36"/>
                            <w:szCs w:val="36"/>
                          </w:rPr>
                        </w:pPr>
                        <w:r w:rsidRPr="002A4648">
                          <w:rPr>
                            <w:rFonts w:hint="eastAsia"/>
                            <w:sz w:val="36"/>
                            <w:szCs w:val="36"/>
                          </w:rPr>
                          <w:t>东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9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61FC1" w:rsidRDefault="00561FC1" w:rsidP="00177AE8"/>
        </w:tc>
      </w:tr>
    </w:tbl>
    <w:p w:rsidR="00177AE8" w:rsidRDefault="00177AE8" w:rsidP="002A4648">
      <w:pPr>
        <w:spacing w:line="160" w:lineRule="exact"/>
      </w:pPr>
    </w:p>
    <w:tbl>
      <w:tblPr>
        <w:tblW w:w="15542" w:type="dxa"/>
        <w:tblInd w:w="78" w:type="dxa"/>
        <w:tblLook w:val="04A0"/>
      </w:tblPr>
      <w:tblGrid>
        <w:gridCol w:w="782"/>
        <w:gridCol w:w="1807"/>
        <w:gridCol w:w="1130"/>
        <w:gridCol w:w="222"/>
        <w:gridCol w:w="782"/>
        <w:gridCol w:w="1807"/>
        <w:gridCol w:w="1130"/>
        <w:gridCol w:w="222"/>
        <w:gridCol w:w="782"/>
        <w:gridCol w:w="1807"/>
        <w:gridCol w:w="1130"/>
        <w:gridCol w:w="222"/>
        <w:gridCol w:w="782"/>
        <w:gridCol w:w="1807"/>
        <w:gridCol w:w="1130"/>
      </w:tblGrid>
      <w:tr w:rsidR="00177AE8" w:rsidRPr="00B047C7" w:rsidTr="005430E2">
        <w:trPr>
          <w:trHeight w:val="870"/>
        </w:trPr>
        <w:tc>
          <w:tcPr>
            <w:tcW w:w="1554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8"/>
                <w:szCs w:val="48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48"/>
                <w:szCs w:val="48"/>
              </w:rPr>
              <w:lastRenderedPageBreak/>
              <w:t>2015年教工运动会跳长绳比赛分组表</w:t>
            </w:r>
          </w:p>
        </w:tc>
      </w:tr>
      <w:tr w:rsidR="00177AE8" w:rsidRPr="00B047C7" w:rsidTr="005430E2">
        <w:trPr>
          <w:trHeight w:val="285"/>
        </w:trPr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77AE8" w:rsidRPr="00B047C7" w:rsidTr="005430E2">
        <w:trPr>
          <w:trHeight w:val="66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部门工会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部门工会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部门工会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部门工会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第四组</w:t>
            </w:r>
          </w:p>
        </w:tc>
      </w:tr>
      <w:tr w:rsidR="00177AE8" w:rsidRPr="00B047C7" w:rsidTr="005430E2">
        <w:trPr>
          <w:trHeight w:val="87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中文系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机关党群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机关行政</w:t>
            </w:r>
            <w:proofErr w:type="gramStart"/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计算机科学与软件学院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5430E2">
        <w:trPr>
          <w:trHeight w:val="87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历史系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心理学院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数学系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河口院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5430E2">
        <w:trPr>
          <w:trHeight w:val="87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政治系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proofErr w:type="gramStart"/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公管院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物理系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机关行政二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5430E2">
        <w:trPr>
          <w:trHeight w:val="87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社科部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经管学部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地理科学学院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proofErr w:type="gramStart"/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孟宪承书院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5430E2">
        <w:trPr>
          <w:trHeight w:val="87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proofErr w:type="gramStart"/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社发院</w:t>
            </w:r>
            <w:proofErr w:type="gram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传播学院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生环、城区联合代表队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5430E2">
        <w:trPr>
          <w:trHeight w:val="87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音乐系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生科院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5430E2">
        <w:trPr>
          <w:trHeight w:val="87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教育学部</w:t>
            </w:r>
            <w:r w:rsidR="005430E2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1组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美术系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后勤保障部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430E2" w:rsidRPr="00B047C7" w:rsidTr="005430E2">
        <w:trPr>
          <w:trHeight w:val="87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E2" w:rsidRPr="00B047C7" w:rsidRDefault="005430E2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E2" w:rsidRPr="00B047C7" w:rsidRDefault="005430E2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E2" w:rsidRPr="00B047C7" w:rsidRDefault="005430E2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0E2" w:rsidRPr="00B047C7" w:rsidRDefault="005430E2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0E2" w:rsidRPr="00B047C7" w:rsidRDefault="005430E2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E2" w:rsidRPr="00B047C7" w:rsidRDefault="005430E2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设计学院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E2" w:rsidRPr="00B047C7" w:rsidRDefault="005430E2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0E2" w:rsidRPr="00B047C7" w:rsidRDefault="005430E2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E2" w:rsidRPr="00B047C7" w:rsidRDefault="005430E2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E2" w:rsidRPr="00B047C7" w:rsidRDefault="005430E2" w:rsidP="005430E2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教育学部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组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E2" w:rsidRPr="00B047C7" w:rsidRDefault="005430E2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30E2" w:rsidRPr="00B047C7" w:rsidRDefault="005430E2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E2" w:rsidRPr="00B047C7" w:rsidRDefault="005430E2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E2" w:rsidRPr="00B047C7" w:rsidRDefault="005430E2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E2" w:rsidRPr="00B047C7" w:rsidRDefault="005430E2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77AE8" w:rsidRDefault="00177AE8" w:rsidP="00177AE8"/>
    <w:p w:rsidR="00177AE8" w:rsidRDefault="00177AE8" w:rsidP="00177AE8">
      <w:pPr>
        <w:sectPr w:rsidR="00177AE8" w:rsidSect="00B047C7">
          <w:pgSz w:w="16838" w:h="11906" w:orient="landscape"/>
          <w:pgMar w:top="1134" w:right="567" w:bottom="567" w:left="567" w:header="851" w:footer="992" w:gutter="0"/>
          <w:cols w:space="425"/>
          <w:docGrid w:type="lines" w:linePitch="312"/>
        </w:sectPr>
      </w:pPr>
    </w:p>
    <w:p w:rsidR="00177AE8" w:rsidRDefault="00177AE8" w:rsidP="00177AE8">
      <w:r>
        <w:rPr>
          <w:rFonts w:hint="eastAsia"/>
        </w:rPr>
        <w:lastRenderedPageBreak/>
        <w:t>..</w:t>
      </w:r>
    </w:p>
    <w:tbl>
      <w:tblPr>
        <w:tblW w:w="15842" w:type="dxa"/>
        <w:tblInd w:w="78" w:type="dxa"/>
        <w:tblLook w:val="04A0"/>
      </w:tblPr>
      <w:tblGrid>
        <w:gridCol w:w="900"/>
        <w:gridCol w:w="2276"/>
        <w:gridCol w:w="1299"/>
        <w:gridCol w:w="222"/>
        <w:gridCol w:w="900"/>
        <w:gridCol w:w="3503"/>
        <w:gridCol w:w="1299"/>
        <w:gridCol w:w="222"/>
        <w:gridCol w:w="900"/>
        <w:gridCol w:w="3022"/>
        <w:gridCol w:w="1299"/>
      </w:tblGrid>
      <w:tr w:rsidR="00177AE8" w:rsidRPr="00B047C7" w:rsidTr="004E6E4D">
        <w:trPr>
          <w:trHeight w:val="870"/>
        </w:trPr>
        <w:tc>
          <w:tcPr>
            <w:tcW w:w="158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B047C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2015年教工运动会定点投篮比赛分组表</w:t>
            </w:r>
          </w:p>
        </w:tc>
      </w:tr>
      <w:tr w:rsidR="00177AE8" w:rsidRPr="00B047C7" w:rsidTr="004E6E4D">
        <w:trPr>
          <w:trHeight w:hRule="exact"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部门工会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第一组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部门工会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第二组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部门工会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第三组</w:t>
            </w:r>
          </w:p>
        </w:tc>
      </w:tr>
      <w:tr w:rsidR="00177AE8" w:rsidRPr="00B047C7" w:rsidTr="004E6E4D">
        <w:trPr>
          <w:trHeight w:hRule="exact"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中文系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教育学部1组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教育学部2组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4E6E4D">
        <w:trPr>
          <w:trHeight w:hRule="exact"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历史系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经管学部1组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经管学部2组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4E6E4D">
        <w:trPr>
          <w:trHeight w:hRule="exact"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政治系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数学系1组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数学系2组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4E6E4D">
        <w:trPr>
          <w:trHeight w:hRule="exact"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社科部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机关党群1组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机关党群2组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4E6E4D">
        <w:trPr>
          <w:trHeight w:hRule="exact"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proofErr w:type="gramStart"/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社发院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机关行政二</w:t>
            </w:r>
            <w:proofErr w:type="gramStart"/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1</w:t>
            </w:r>
            <w:proofErr w:type="gramEnd"/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机关行政二</w:t>
            </w:r>
            <w:proofErr w:type="gramStart"/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2</w:t>
            </w:r>
            <w:proofErr w:type="gramEnd"/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4E6E4D">
        <w:trPr>
          <w:trHeight w:hRule="exact"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外语学院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地理科学学院1组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地理科学学院2组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4E6E4D">
        <w:trPr>
          <w:trHeight w:hRule="exact"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心理学院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图书馆1组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图书馆2组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4E6E4D">
        <w:trPr>
          <w:trHeight w:val="45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77AE8" w:rsidRPr="00B047C7" w:rsidTr="004E6E4D">
        <w:trPr>
          <w:trHeight w:hRule="exact"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部门工会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第四组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部门工会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第五组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部门工会 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47C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第六组</w:t>
            </w:r>
          </w:p>
        </w:tc>
      </w:tr>
      <w:tr w:rsidR="00177AE8" w:rsidRPr="00B047C7" w:rsidTr="004E6E4D">
        <w:trPr>
          <w:trHeight w:hRule="exact"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产业1组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产业2组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河口院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4E6E4D">
        <w:trPr>
          <w:trHeight w:hRule="exact"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proofErr w:type="gramStart"/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公管院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化学系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proofErr w:type="gramStart"/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国关院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4E6E4D">
        <w:trPr>
          <w:trHeight w:hRule="exact"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传播学院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生环、城区联合代表队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机关行政</w:t>
            </w:r>
            <w:proofErr w:type="gramStart"/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4E6E4D">
        <w:trPr>
          <w:trHeight w:hRule="exact"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音乐系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生科院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机关行政二</w:t>
            </w:r>
            <w:proofErr w:type="gramStart"/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3</w:t>
            </w:r>
            <w:proofErr w:type="gramEnd"/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4E6E4D">
        <w:trPr>
          <w:trHeight w:hRule="exact"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美术系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proofErr w:type="gramStart"/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孟宪承书院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4E6E4D">
        <w:trPr>
          <w:trHeight w:hRule="exact"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设计学院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计算机科学与软件学院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77AE8" w:rsidRPr="00B047C7" w:rsidTr="004E6E4D">
        <w:trPr>
          <w:trHeight w:hRule="exact"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华文楷体" w:eastAsia="华文楷体" w:hAnsi="华文楷体" w:cs="宋体"/>
                <w:kern w:val="0"/>
                <w:sz w:val="28"/>
                <w:szCs w:val="28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8"/>
                <w:szCs w:val="28"/>
              </w:rPr>
              <w:t>物理系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B047C7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AE8" w:rsidRPr="00B047C7" w:rsidRDefault="00177AE8" w:rsidP="004E6E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047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77AE8" w:rsidRDefault="00177AE8" w:rsidP="00177AE8"/>
    <w:p w:rsidR="000F5054" w:rsidRDefault="005430E2" w:rsidP="002A4648">
      <w:pPr>
        <w:spacing w:line="160" w:lineRule="exact"/>
      </w:pPr>
    </w:p>
    <w:sectPr w:rsidR="000F5054" w:rsidSect="00177AE8">
      <w:pgSz w:w="16838" w:h="11906" w:orient="landscape"/>
      <w:pgMar w:top="567" w:right="567" w:bottom="340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293" w:rsidRDefault="00E00293" w:rsidP="00E00293">
      <w:r>
        <w:separator/>
      </w:r>
    </w:p>
  </w:endnote>
  <w:endnote w:type="continuationSeparator" w:id="1">
    <w:p w:rsidR="00E00293" w:rsidRDefault="00E00293" w:rsidP="00E00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293" w:rsidRDefault="00E00293" w:rsidP="00E00293">
      <w:r>
        <w:separator/>
      </w:r>
    </w:p>
  </w:footnote>
  <w:footnote w:type="continuationSeparator" w:id="1">
    <w:p w:rsidR="00E00293" w:rsidRDefault="00E00293" w:rsidP="00E002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FC1"/>
    <w:rsid w:val="000C57CD"/>
    <w:rsid w:val="000D4917"/>
    <w:rsid w:val="00113351"/>
    <w:rsid w:val="00177AE8"/>
    <w:rsid w:val="001A21B5"/>
    <w:rsid w:val="00286BE1"/>
    <w:rsid w:val="002A4648"/>
    <w:rsid w:val="002C058F"/>
    <w:rsid w:val="003105B5"/>
    <w:rsid w:val="00385EB0"/>
    <w:rsid w:val="00396792"/>
    <w:rsid w:val="003C5D21"/>
    <w:rsid w:val="00482122"/>
    <w:rsid w:val="00483412"/>
    <w:rsid w:val="004A799F"/>
    <w:rsid w:val="005430E2"/>
    <w:rsid w:val="00561FC1"/>
    <w:rsid w:val="00696629"/>
    <w:rsid w:val="006B1DD7"/>
    <w:rsid w:val="006D2D0B"/>
    <w:rsid w:val="00726C91"/>
    <w:rsid w:val="009607B8"/>
    <w:rsid w:val="009D07FA"/>
    <w:rsid w:val="00A11D11"/>
    <w:rsid w:val="00A25B3F"/>
    <w:rsid w:val="00A71235"/>
    <w:rsid w:val="00B054DB"/>
    <w:rsid w:val="00B30A70"/>
    <w:rsid w:val="00BD1686"/>
    <w:rsid w:val="00C86150"/>
    <w:rsid w:val="00D20CB8"/>
    <w:rsid w:val="00D41880"/>
    <w:rsid w:val="00DA7A4B"/>
    <w:rsid w:val="00E00293"/>
    <w:rsid w:val="00E419DF"/>
    <w:rsid w:val="00FE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3" type="connector" idref="#_x0000_s1051"/>
        <o:r id="V:Rule4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1F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1FC1"/>
    <w:rPr>
      <w:sz w:val="18"/>
      <w:szCs w:val="18"/>
    </w:rPr>
  </w:style>
  <w:style w:type="table" w:styleId="a4">
    <w:name w:val="Table Grid"/>
    <w:basedOn w:val="a1"/>
    <w:uiPriority w:val="59"/>
    <w:rsid w:val="00561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E00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0029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00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002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F973C9E-54ED-421C-B34A-E2197BA2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154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2015-10-29T04:51:00Z</cp:lastPrinted>
  <dcterms:created xsi:type="dcterms:W3CDTF">2015-10-29T02:00:00Z</dcterms:created>
  <dcterms:modified xsi:type="dcterms:W3CDTF">2015-10-30T01:25:00Z</dcterms:modified>
</cp:coreProperties>
</file>